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CHICKPEA "TUNA"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2pzejv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(15-oz) can chickpeas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red onion (roughly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celery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- 1/4-1/3 cup vegan mayonnaise (or tahini sauce)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small dill pickles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lime juice (or lemon juice)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nori sheet (crumbled into small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capers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dried dill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Bread slices (for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in the post for visual instructions.First, roughly chop the red onion, celery, and dill pickles, and transfer them to a food processor along with all the remaining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Pulse the mixture about 8-12 times until it’s well incorporated but still has plenty of texture.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OR, if you don’t have a food processor, finely dice the veggies first, transfer the chickpeas to a medium-large bowl and roughly mash them with a fork or potato masher, then add in the remaining ingredients and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Finally, taste the vegan tuna salad and adjust any of the flavors (mayo, lemon/lime, mustard, dill, salt &amp; pepper).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